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55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70"/>
        <w:gridCol w:w="2415"/>
        <w:gridCol w:w="5670"/>
        <w:tblGridChange w:id="0">
          <w:tblGrid>
            <w:gridCol w:w="2970"/>
            <w:gridCol w:w="2415"/>
            <w:gridCol w:w="5670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субботу, 31.10.2020 г.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4" w:hRule="atLeast"/>
        </w:trPr>
        <w:tc>
          <w:tcPr>
            <w:gridSpan w:val="3"/>
          </w:tcPr>
          <w:p w:rsidR="00000000" w:rsidDel="00000000" w:rsidP="00000000" w:rsidRDefault="00000000" w:rsidRPr="00000000" w14:paraId="0000000A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Астрономия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Изместьев Е.С.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Выполнить задания по ссылке:</w:t>
            </w:r>
          </w:p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</w:rPr>
            </w:pPr>
            <w:hyperlink r:id="rId7">
              <w:r w:rsidDel="00000000" w:rsidR="00000000" w:rsidRPr="00000000">
                <w:rPr>
                  <w:rFonts w:ascii="Roboto" w:cs="Roboto" w:eastAsia="Roboto" w:hAnsi="Roboto"/>
                  <w:color w:val="1155cc"/>
                  <w:sz w:val="20"/>
                  <w:szCs w:val="20"/>
                  <w:u w:val="single"/>
                  <w:shd w:fill="f0f2f5" w:val="clear"/>
                  <w:rtl w:val="0"/>
                </w:rPr>
                <w:t xml:space="preserve">https://yadi.sk/d/4UGJCYPqjSv0dQ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1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Составить текст по теме: История одного фразеологизма”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4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Рисунок доп.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Ласкина Г.Н.</w:t>
            </w:r>
          </w:p>
        </w:tc>
        <w:tc>
          <w:tcPr/>
          <w:p w:rsidR="00000000" w:rsidDel="00000000" w:rsidP="00000000" w:rsidRDefault="00000000" w:rsidRPr="00000000" w14:paraId="00000016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Рисунок драпировки. Материал: перо,тушь, черная гелевая ручка. Формат: А3.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17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A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Естествознание (биология)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Чистякова Д.А.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shd w:fill="ffffff" w:val="clear"/>
              <w:spacing w:after="240" w:befor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Цефт Л.В.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shd w:fill="ffffff" w:val="clear"/>
              <w:spacing w:after="240" w:befor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Черчение и перспектива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Ласкина Г.Н.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shd w:fill="ffffff" w:val="clear"/>
              <w:spacing w:after="240" w:befor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3">
            <w:pPr>
              <w:spacing w:after="0" w:before="0" w:line="276" w:lineRule="auto"/>
              <w:ind w:right="-28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Исп. практика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Перелетова Н.С,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shd w:fill="ffffff" w:val="clear"/>
              <w:spacing w:after="240" w:befor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rPr>
          <w:trHeight w:val="240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26">
            <w:pPr>
              <w:spacing w:after="0" w:before="0" w:line="276" w:lineRule="auto"/>
              <w:ind w:right="-283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9">
            <w:pPr>
              <w:spacing w:after="0" w:before="0" w:line="276" w:lineRule="auto"/>
              <w:ind w:right="-28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Физическая культура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Пшеницына Г.А.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shd w:fill="ffffff" w:val="clear"/>
              <w:spacing w:after="240" w:befor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C">
            <w:pPr>
              <w:spacing w:after="0" w:before="0" w:line="276" w:lineRule="auto"/>
              <w:ind w:right="-28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мировой культуры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Чупрова Е.Н.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shd w:fill="ffffff" w:val="clear"/>
              <w:spacing w:after="240" w:befor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rPr>
          <w:trHeight w:val="240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2F">
            <w:pPr>
              <w:spacing w:after="0" w:before="0" w:line="276" w:lineRule="auto"/>
              <w:ind w:right="-283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2">
            <w:pPr>
              <w:spacing w:after="0" w:before="0" w:line="276" w:lineRule="auto"/>
              <w:ind w:right="-28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Физическая культура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Пшеницына Г.А.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shd w:fill="ffffff" w:val="clear"/>
              <w:spacing w:after="240" w:befor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</w:tbl>
    <w:p w:rsidR="00000000" w:rsidDel="00000000" w:rsidP="00000000" w:rsidRDefault="00000000" w:rsidRPr="00000000" w14:paraId="00000035">
      <w:pPr>
        <w:spacing w:after="0" w:before="0"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4">
    <w:name w:val="Hyperlink"/>
    <w:basedOn w:val="a0"/>
    <w:uiPriority w:val="99"/>
    <w:semiHidden w:val="1"/>
    <w:unhideWhenUsed w:val="1"/>
    <w:rsid w:val="009C61F5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vk.com/away.php?to=https%3A%2F%2Fyadi.sk%2Fd%2F4UGJCYPqjSv0dQ&amp;cc_key=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Z/ICJOHmdboA1Fns2t3wHStmDA==">AMUW2mXLA0JnXHimSaa6UqU27glSNxFoLWQ3rahhIhlhgAlI3NLMzBo/tX4K5ITNp63SXhJCAY7XeZsyXubr6ScOXwVBfuy2hDWdVWqV4Nd2wAn9HfMpg3k=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2020-03-16T11:05:00Z</dcterms:created>
  <dc:creator>User</dc:creator>
</cp:coreProperties>
</file>