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295"/>
        <w:gridCol w:w="6135"/>
        <w:tblGridChange w:id="0">
          <w:tblGrid>
            <w:gridCol w:w="2580"/>
            <w:gridCol w:w="229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зачету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29.05.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зачету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зачету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20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Текст: Записать видео исполнения песен по фольклорному ансамблю. Перед песней должно быть объявление. Видео выложить в беседе  «3 курс зачёты 2 семестр 2020»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https://vk.me/join/AJQ1dzvWwhe34pU6IghL6YbS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14.00 28 мая 2020 г.</w:t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CA51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AE17E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me/join/AJQ1dzvWwhe34pU6IghL6YbS" TargetMode="External"/><Relationship Id="rId10" Type="http://schemas.openxmlformats.org/officeDocument/2006/relationships/hyperlink" Target="https://vk.me/join/AJQ1dzvWwhe34pU6IghL6YbS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vU/r3pXL57h3" TargetMode="External"/><Relationship Id="rId8" Type="http://schemas.openxmlformats.org/officeDocument/2006/relationships/hyperlink" Target="http://vk.com/kebra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Bl9IGZTt+1oYoCQmCQc/FFhxKg==">AMUW2mXtg+tje01sFu4YMMODEbHjUYkZXIDuWAMULudYvzXJRXaax6l3nOKu2Mn6uCmGgMbDdvjAalrdlpN9tZdJdD3ztbZNT31F4fskjVNsMSf/IiOZAvzIAcOEvr6f9Eo1hQlOBNJzEZetwRmjpHZsERgOfF2IQw==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